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7020" w14:textId="0A22688E" w:rsidR="0006601F" w:rsidRPr="004B189F" w:rsidRDefault="0006601F" w:rsidP="0006601F">
      <w:pPr>
        <w:rPr>
          <w:i/>
          <w:iCs/>
        </w:rPr>
      </w:pPr>
      <w:r>
        <w:t xml:space="preserve"> </w:t>
      </w:r>
      <w:r w:rsidR="007943C6">
        <w:rPr>
          <w:i/>
          <w:iCs/>
        </w:rPr>
        <w:t xml:space="preserve">Julia Keenan is a visual artist, her expanded practice encompasses </w:t>
      </w:r>
      <w:r w:rsidR="00147ADE">
        <w:rPr>
          <w:i/>
          <w:iCs/>
        </w:rPr>
        <w:t xml:space="preserve">sculpture, assemblage, </w:t>
      </w:r>
      <w:r w:rsidR="00295391">
        <w:rPr>
          <w:i/>
          <w:iCs/>
        </w:rPr>
        <w:t>film,</w:t>
      </w:r>
      <w:r w:rsidR="00147ADE">
        <w:rPr>
          <w:i/>
          <w:iCs/>
        </w:rPr>
        <w:t xml:space="preserve"> and painting. She was born in Fiji and is now based in </w:t>
      </w:r>
      <w:r w:rsidR="00115FF8">
        <w:rPr>
          <w:i/>
          <w:iCs/>
        </w:rPr>
        <w:t>Surrey</w:t>
      </w:r>
      <w:r w:rsidR="00F169E1">
        <w:rPr>
          <w:i/>
          <w:iCs/>
        </w:rPr>
        <w:t xml:space="preserve">. Studying at The Cambridge School of Art </w:t>
      </w:r>
      <w:r w:rsidR="00B11839">
        <w:rPr>
          <w:i/>
          <w:iCs/>
        </w:rPr>
        <w:t xml:space="preserve">and The University for the Creative Arts </w:t>
      </w:r>
      <w:r w:rsidR="0036779C">
        <w:rPr>
          <w:i/>
          <w:iCs/>
        </w:rPr>
        <w:t xml:space="preserve">graduating in 2015. </w:t>
      </w:r>
      <w:r w:rsidR="00292471" w:rsidRPr="004B189F">
        <w:rPr>
          <w:i/>
          <w:iCs/>
        </w:rPr>
        <w:t>Represent</w:t>
      </w:r>
      <w:r w:rsidR="00292471">
        <w:rPr>
          <w:i/>
          <w:iCs/>
        </w:rPr>
        <w:t xml:space="preserve">ing </w:t>
      </w:r>
      <w:r w:rsidR="00292471" w:rsidRPr="004B189F">
        <w:rPr>
          <w:i/>
          <w:iCs/>
        </w:rPr>
        <w:t>them</w:t>
      </w:r>
      <w:r w:rsidRPr="004B189F">
        <w:rPr>
          <w:i/>
          <w:iCs/>
        </w:rPr>
        <w:t xml:space="preserve"> in the </w:t>
      </w:r>
      <w:r w:rsidR="0073733C" w:rsidRPr="004B189F">
        <w:rPr>
          <w:i/>
          <w:iCs/>
        </w:rPr>
        <w:t>C</w:t>
      </w:r>
      <w:r w:rsidR="0073733C">
        <w:rPr>
          <w:i/>
          <w:iCs/>
        </w:rPr>
        <w:t xml:space="preserve">.V.A.N </w:t>
      </w:r>
      <w:r w:rsidR="0073733C" w:rsidRPr="004B189F">
        <w:rPr>
          <w:i/>
          <w:iCs/>
        </w:rPr>
        <w:t>‘</w:t>
      </w:r>
      <w:r w:rsidRPr="004B189F">
        <w:rPr>
          <w:i/>
          <w:iCs/>
        </w:rPr>
        <w:t xml:space="preserve">Platform’ programme at ASPEX Gallery. Her </w:t>
      </w:r>
      <w:r w:rsidR="004A1076" w:rsidRPr="004B189F">
        <w:rPr>
          <w:i/>
          <w:iCs/>
        </w:rPr>
        <w:t xml:space="preserve">first </w:t>
      </w:r>
      <w:r w:rsidRPr="004B189F">
        <w:rPr>
          <w:i/>
          <w:iCs/>
        </w:rPr>
        <w:t>solo show</w:t>
      </w:r>
      <w:r w:rsidR="00292471">
        <w:rPr>
          <w:i/>
          <w:iCs/>
        </w:rPr>
        <w:t xml:space="preserve"> </w:t>
      </w:r>
      <w:r w:rsidR="00DA6322">
        <w:rPr>
          <w:i/>
          <w:iCs/>
        </w:rPr>
        <w:t>‘Vermilion Hue’ developed and shown</w:t>
      </w:r>
      <w:r w:rsidRPr="004B189F">
        <w:rPr>
          <w:i/>
          <w:iCs/>
        </w:rPr>
        <w:t xml:space="preserve"> </w:t>
      </w:r>
      <w:r w:rsidR="00FF4877">
        <w:rPr>
          <w:i/>
          <w:iCs/>
        </w:rPr>
        <w:t xml:space="preserve">at the </w:t>
      </w:r>
      <w:r w:rsidRPr="004B189F">
        <w:rPr>
          <w:i/>
          <w:iCs/>
        </w:rPr>
        <w:t>invitation of the Cultural Programme Curator at The James Hockey</w:t>
      </w:r>
      <w:r w:rsidR="003E655B">
        <w:rPr>
          <w:i/>
          <w:iCs/>
        </w:rPr>
        <w:t xml:space="preserve"> </w:t>
      </w:r>
      <w:r w:rsidR="00D823F3">
        <w:rPr>
          <w:i/>
          <w:iCs/>
        </w:rPr>
        <w:t xml:space="preserve">Gallery, </w:t>
      </w:r>
      <w:r w:rsidR="00D823F3" w:rsidRPr="004B189F">
        <w:rPr>
          <w:i/>
          <w:iCs/>
        </w:rPr>
        <w:t>funded</w:t>
      </w:r>
      <w:r w:rsidRPr="004B189F">
        <w:rPr>
          <w:i/>
          <w:iCs/>
        </w:rPr>
        <w:t xml:space="preserve"> by the Recent Graduate Bursary aw</w:t>
      </w:r>
      <w:r w:rsidR="00295391">
        <w:rPr>
          <w:i/>
          <w:iCs/>
        </w:rPr>
        <w:t>ard</w:t>
      </w:r>
      <w:r w:rsidRPr="004B189F">
        <w:rPr>
          <w:i/>
          <w:iCs/>
        </w:rPr>
        <w:t>.</w:t>
      </w:r>
    </w:p>
    <w:p w14:paraId="68D93278" w14:textId="41011401" w:rsidR="0006601F" w:rsidRPr="004B189F" w:rsidRDefault="0073733C" w:rsidP="0006601F">
      <w:pPr>
        <w:rPr>
          <w:i/>
          <w:iCs/>
        </w:rPr>
      </w:pPr>
      <w:r>
        <w:rPr>
          <w:i/>
          <w:iCs/>
        </w:rPr>
        <w:t>Her residency</w:t>
      </w:r>
      <w:r w:rsidR="0006601F" w:rsidRPr="004B189F">
        <w:rPr>
          <w:i/>
          <w:iCs/>
        </w:rPr>
        <w:t xml:space="preserve"> with the Whipple Museum in Cambridge ‘Strange Chimera’ shown in the museum as part of Cambridge University’s Science Festival</w:t>
      </w:r>
      <w:r w:rsidR="00945C05">
        <w:rPr>
          <w:i/>
          <w:iCs/>
        </w:rPr>
        <w:t xml:space="preserve"> </w:t>
      </w:r>
      <w:r w:rsidR="006059C4">
        <w:rPr>
          <w:i/>
          <w:iCs/>
        </w:rPr>
        <w:t xml:space="preserve">programme, </w:t>
      </w:r>
      <w:r w:rsidR="006059C4" w:rsidRPr="004B189F">
        <w:rPr>
          <w:i/>
          <w:iCs/>
        </w:rPr>
        <w:t>funded</w:t>
      </w:r>
      <w:r w:rsidR="0006601F" w:rsidRPr="004B189F">
        <w:rPr>
          <w:i/>
          <w:iCs/>
        </w:rPr>
        <w:t xml:space="preserve"> by Cambridge </w:t>
      </w:r>
      <w:r w:rsidR="00E377C0">
        <w:rPr>
          <w:i/>
          <w:iCs/>
        </w:rPr>
        <w:t xml:space="preserve">University </w:t>
      </w:r>
      <w:r w:rsidR="0006601F" w:rsidRPr="004B189F">
        <w:rPr>
          <w:i/>
          <w:iCs/>
        </w:rPr>
        <w:t xml:space="preserve">Museums. </w:t>
      </w:r>
      <w:r w:rsidR="00B316C8">
        <w:rPr>
          <w:i/>
          <w:iCs/>
        </w:rPr>
        <w:t>S</w:t>
      </w:r>
      <w:r w:rsidR="0006601F" w:rsidRPr="004B189F">
        <w:rPr>
          <w:i/>
          <w:iCs/>
        </w:rPr>
        <w:t>he was nominated to submit a proposal for the</w:t>
      </w:r>
      <w:r w:rsidR="00D8689D" w:rsidRPr="004B189F">
        <w:rPr>
          <w:i/>
          <w:iCs/>
        </w:rPr>
        <w:t xml:space="preserve"> first</w:t>
      </w:r>
      <w:r w:rsidR="0006601F" w:rsidRPr="004B189F">
        <w:rPr>
          <w:i/>
          <w:iCs/>
        </w:rPr>
        <w:t xml:space="preserve"> Jerwood ‘Survey’ show.</w:t>
      </w:r>
      <w:r w:rsidR="00B56EE4">
        <w:rPr>
          <w:i/>
          <w:iCs/>
        </w:rPr>
        <w:t xml:space="preserve"> Publications include The British Museums</w:t>
      </w:r>
      <w:r w:rsidR="00173B8D">
        <w:rPr>
          <w:i/>
          <w:iCs/>
        </w:rPr>
        <w:t xml:space="preserve"> Medals Project. </w:t>
      </w:r>
    </w:p>
    <w:p w14:paraId="46B13B31" w14:textId="12896927" w:rsidR="00261FBB" w:rsidRDefault="0006601F" w:rsidP="00261FBB">
      <w:pPr>
        <w:rPr>
          <w:i/>
          <w:iCs/>
        </w:rPr>
      </w:pPr>
      <w:r w:rsidRPr="004B189F">
        <w:rPr>
          <w:i/>
          <w:iCs/>
        </w:rPr>
        <w:t xml:space="preserve"> </w:t>
      </w:r>
      <w:r w:rsidR="00B316C8">
        <w:rPr>
          <w:i/>
          <w:iCs/>
        </w:rPr>
        <w:t>A</w:t>
      </w:r>
      <w:r w:rsidRPr="004B189F">
        <w:rPr>
          <w:i/>
          <w:iCs/>
        </w:rPr>
        <w:t>n associate of ASPEX Gallery in Portsmouth</w:t>
      </w:r>
      <w:r w:rsidR="00F45161" w:rsidRPr="004B189F">
        <w:rPr>
          <w:i/>
          <w:iCs/>
        </w:rPr>
        <w:t xml:space="preserve"> and the recipient of two residency opportunities</w:t>
      </w:r>
      <w:r w:rsidR="00667297">
        <w:rPr>
          <w:i/>
          <w:iCs/>
        </w:rPr>
        <w:t xml:space="preserve">, </w:t>
      </w:r>
      <w:r w:rsidRPr="004B189F">
        <w:rPr>
          <w:i/>
          <w:iCs/>
        </w:rPr>
        <w:t>an active participant in the Laboratory of Dissent at Winchester School of Art</w:t>
      </w:r>
      <w:r w:rsidR="00667297">
        <w:rPr>
          <w:i/>
          <w:iCs/>
        </w:rPr>
        <w:t>,</w:t>
      </w:r>
      <w:r w:rsidRPr="004B189F">
        <w:rPr>
          <w:i/>
          <w:iCs/>
        </w:rPr>
        <w:t xml:space="preserve"> </w:t>
      </w:r>
      <w:r w:rsidR="00667297">
        <w:rPr>
          <w:i/>
          <w:iCs/>
        </w:rPr>
        <w:t>f</w:t>
      </w:r>
      <w:r w:rsidRPr="004B189F">
        <w:rPr>
          <w:i/>
          <w:iCs/>
        </w:rPr>
        <w:t>unded by Arts Council England.</w:t>
      </w:r>
      <w:r w:rsidR="00DC5548">
        <w:rPr>
          <w:i/>
          <w:iCs/>
        </w:rPr>
        <w:t xml:space="preserve"> </w:t>
      </w:r>
      <w:r w:rsidR="00956D3D" w:rsidRPr="004B189F">
        <w:rPr>
          <w:i/>
          <w:iCs/>
        </w:rPr>
        <w:t xml:space="preserve"> Highlights from </w:t>
      </w:r>
      <w:r w:rsidR="000559C1">
        <w:rPr>
          <w:i/>
          <w:iCs/>
        </w:rPr>
        <w:t>2022</w:t>
      </w:r>
      <w:r w:rsidR="00BA39F1">
        <w:rPr>
          <w:i/>
          <w:iCs/>
        </w:rPr>
        <w:t xml:space="preserve"> </w:t>
      </w:r>
      <w:r w:rsidR="00956D3D" w:rsidRPr="004B189F">
        <w:rPr>
          <w:i/>
          <w:iCs/>
        </w:rPr>
        <w:t>include</w:t>
      </w:r>
      <w:r w:rsidR="004F1BEA" w:rsidRPr="004B189F">
        <w:rPr>
          <w:i/>
          <w:iCs/>
        </w:rPr>
        <w:t xml:space="preserve"> a site-specific group show </w:t>
      </w:r>
      <w:r w:rsidR="008E76FE">
        <w:rPr>
          <w:i/>
          <w:iCs/>
        </w:rPr>
        <w:t xml:space="preserve">responding to the collection </w:t>
      </w:r>
      <w:r w:rsidR="004F1BEA" w:rsidRPr="004B189F">
        <w:rPr>
          <w:i/>
          <w:iCs/>
        </w:rPr>
        <w:t>within Jane Austin’s House Chawton</w:t>
      </w:r>
      <w:r w:rsidR="009164B1" w:rsidRPr="004B189F">
        <w:rPr>
          <w:i/>
          <w:iCs/>
        </w:rPr>
        <w:t xml:space="preserve"> and selected work</w:t>
      </w:r>
      <w:r w:rsidR="00C90025">
        <w:rPr>
          <w:i/>
          <w:iCs/>
        </w:rPr>
        <w:t xml:space="preserve"> shown </w:t>
      </w:r>
      <w:r w:rsidR="009164B1" w:rsidRPr="004B189F">
        <w:rPr>
          <w:i/>
          <w:iCs/>
        </w:rPr>
        <w:t>at Tate Modern’s ‘Surrealism Everyday</w:t>
      </w:r>
      <w:r w:rsidR="00F0569B" w:rsidRPr="004B189F">
        <w:rPr>
          <w:i/>
          <w:iCs/>
        </w:rPr>
        <w:t>’ @</w:t>
      </w:r>
      <w:r w:rsidR="000E6784" w:rsidRPr="004B189F">
        <w:rPr>
          <w:i/>
          <w:iCs/>
        </w:rPr>
        <w:t>Tate</w:t>
      </w:r>
      <w:r w:rsidR="00336442">
        <w:rPr>
          <w:i/>
          <w:iCs/>
        </w:rPr>
        <w:t xml:space="preserve"> Lates.</w:t>
      </w:r>
      <w:r w:rsidR="00404E51">
        <w:rPr>
          <w:i/>
          <w:iCs/>
        </w:rPr>
        <w:t xml:space="preserve"> Her film ‘Glass Kawaii’ 1:13 has just been selected and screened at The Shanghai Museum of Glass</w:t>
      </w:r>
      <w:r w:rsidR="00590187">
        <w:rPr>
          <w:i/>
          <w:iCs/>
        </w:rPr>
        <w:t xml:space="preserve"> 2023.</w:t>
      </w:r>
    </w:p>
    <w:p w14:paraId="6260A3E8" w14:textId="0746B31D" w:rsidR="008E76FE" w:rsidRDefault="008E76FE" w:rsidP="00261FBB">
      <w:pPr>
        <w:rPr>
          <w:i/>
          <w:iCs/>
        </w:rPr>
      </w:pPr>
      <w:r>
        <w:rPr>
          <w:i/>
          <w:iCs/>
        </w:rPr>
        <w:t xml:space="preserve">She </w:t>
      </w:r>
      <w:r w:rsidR="001C56C0">
        <w:rPr>
          <w:i/>
          <w:iCs/>
        </w:rPr>
        <w:t xml:space="preserve">has shown with </w:t>
      </w:r>
      <w:r>
        <w:rPr>
          <w:i/>
          <w:iCs/>
        </w:rPr>
        <w:t>Leyden Gallery London and</w:t>
      </w:r>
      <w:r w:rsidR="00404394">
        <w:rPr>
          <w:i/>
          <w:iCs/>
        </w:rPr>
        <w:t xml:space="preserve"> ha</w:t>
      </w:r>
      <w:r w:rsidR="00CD7A43">
        <w:rPr>
          <w:i/>
          <w:iCs/>
        </w:rPr>
        <w:t>s</w:t>
      </w:r>
      <w:r>
        <w:rPr>
          <w:i/>
          <w:iCs/>
        </w:rPr>
        <w:t xml:space="preserve"> work held in private collections</w:t>
      </w:r>
      <w:r w:rsidR="007C2C5D">
        <w:rPr>
          <w:i/>
          <w:iCs/>
        </w:rPr>
        <w:t>.</w:t>
      </w:r>
    </w:p>
    <w:p w14:paraId="18389268" w14:textId="77777777" w:rsidR="00261FBB" w:rsidRDefault="00261FBB" w:rsidP="00261FBB"/>
    <w:p w14:paraId="4D555DD2" w14:textId="77777777" w:rsidR="00261FBB" w:rsidRDefault="00261FBB" w:rsidP="00261FBB"/>
    <w:p w14:paraId="2312F0E7" w14:textId="5A0D73F0" w:rsidR="000168C7" w:rsidRDefault="00311CEC" w:rsidP="00261FBB">
      <w:r>
        <w:t xml:space="preserve">Julia Keenan's practice is expressed through the composition of constructed hybrid objects, working </w:t>
      </w:r>
      <w:r w:rsidR="007B1246">
        <w:t xml:space="preserve">across </w:t>
      </w:r>
      <w:r>
        <w:t xml:space="preserve">sculpture, photography, </w:t>
      </w:r>
      <w:r w:rsidR="006036E4">
        <w:t>film,</w:t>
      </w:r>
      <w:r>
        <w:t xml:space="preserve"> and paint to create work revolving around a unifying interest or narrative</w:t>
      </w:r>
      <w:bookmarkStart w:id="0" w:name="_Hlk115267889"/>
      <w:r w:rsidR="004A2A2E">
        <w:t>.</w:t>
      </w:r>
    </w:p>
    <w:bookmarkEnd w:id="0"/>
    <w:p w14:paraId="4AA4D23F" w14:textId="0C0FD428" w:rsidR="00C34BB9" w:rsidRDefault="004E3E92" w:rsidP="00261FBB">
      <w:r>
        <w:t>The work explores the dissemination of ideologi</w:t>
      </w:r>
      <w:r w:rsidR="0098668D">
        <w:t xml:space="preserve">cal or catastrophic states through everyday objects, </w:t>
      </w:r>
      <w:r w:rsidR="00751ABC">
        <w:t>materials,</w:t>
      </w:r>
      <w:r w:rsidR="0098668D">
        <w:t xml:space="preserve"> and open-source digital platforms</w:t>
      </w:r>
      <w:r w:rsidR="007E7861">
        <w:t xml:space="preserve">. Referencing the body, gender, </w:t>
      </w:r>
      <w:r w:rsidR="00751ABC">
        <w:t>sexuality,</w:t>
      </w:r>
      <w:r w:rsidR="007E7861">
        <w:t xml:space="preserve"> and consumerism. Recognising the </w:t>
      </w:r>
      <w:r w:rsidR="00751ABC">
        <w:t>influence of the image as a mirror to comment on aspects of society, through a feminist lens.</w:t>
      </w:r>
    </w:p>
    <w:p w14:paraId="00EB6C87" w14:textId="162FD9DA" w:rsidR="004A2A2E" w:rsidRDefault="004A2A2E" w:rsidP="00261FBB">
      <w:r w:rsidRPr="004A2A2E">
        <w:t>It is interesting to investigate ways in which inanimate objects can trigger emotional responses and seem to hold a sense of presence or life, combining them in unfamiliar and contradictory scenarios to explore the weird and strange through the notion of the uncanny.</w:t>
      </w:r>
    </w:p>
    <w:sectPr w:rsidR="004A2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A"/>
    <w:rsid w:val="000168C7"/>
    <w:rsid w:val="000559C1"/>
    <w:rsid w:val="0006601F"/>
    <w:rsid w:val="0007544F"/>
    <w:rsid w:val="000A6C54"/>
    <w:rsid w:val="000E6784"/>
    <w:rsid w:val="00115FF8"/>
    <w:rsid w:val="00147ADE"/>
    <w:rsid w:val="00170223"/>
    <w:rsid w:val="00173B8D"/>
    <w:rsid w:val="001A78A7"/>
    <w:rsid w:val="001C56C0"/>
    <w:rsid w:val="00261FBB"/>
    <w:rsid w:val="002746DE"/>
    <w:rsid w:val="00292471"/>
    <w:rsid w:val="00295391"/>
    <w:rsid w:val="002B1A03"/>
    <w:rsid w:val="002E0F3F"/>
    <w:rsid w:val="00311CEC"/>
    <w:rsid w:val="00327140"/>
    <w:rsid w:val="00336442"/>
    <w:rsid w:val="0036779C"/>
    <w:rsid w:val="003E655B"/>
    <w:rsid w:val="00404394"/>
    <w:rsid w:val="00404E51"/>
    <w:rsid w:val="00476914"/>
    <w:rsid w:val="004A1076"/>
    <w:rsid w:val="004A2A2E"/>
    <w:rsid w:val="004B189F"/>
    <w:rsid w:val="004E3E92"/>
    <w:rsid w:val="004F1BEA"/>
    <w:rsid w:val="00590187"/>
    <w:rsid w:val="006036E4"/>
    <w:rsid w:val="006059C4"/>
    <w:rsid w:val="00667297"/>
    <w:rsid w:val="0067143C"/>
    <w:rsid w:val="00672A4D"/>
    <w:rsid w:val="00714DA8"/>
    <w:rsid w:val="0073733C"/>
    <w:rsid w:val="00751ABC"/>
    <w:rsid w:val="007943C6"/>
    <w:rsid w:val="007A76D2"/>
    <w:rsid w:val="007B1246"/>
    <w:rsid w:val="007B22AB"/>
    <w:rsid w:val="007B4F1E"/>
    <w:rsid w:val="007C2C5D"/>
    <w:rsid w:val="007E7861"/>
    <w:rsid w:val="008E76FE"/>
    <w:rsid w:val="009164B1"/>
    <w:rsid w:val="00945C05"/>
    <w:rsid w:val="00956D3D"/>
    <w:rsid w:val="0098668D"/>
    <w:rsid w:val="00A07A9E"/>
    <w:rsid w:val="00A15502"/>
    <w:rsid w:val="00A83C1A"/>
    <w:rsid w:val="00B11839"/>
    <w:rsid w:val="00B316C8"/>
    <w:rsid w:val="00B56EE4"/>
    <w:rsid w:val="00BA39F1"/>
    <w:rsid w:val="00BD6EAA"/>
    <w:rsid w:val="00BE225A"/>
    <w:rsid w:val="00C34BB9"/>
    <w:rsid w:val="00C90025"/>
    <w:rsid w:val="00CD7A43"/>
    <w:rsid w:val="00D823F3"/>
    <w:rsid w:val="00D8689D"/>
    <w:rsid w:val="00DA6322"/>
    <w:rsid w:val="00DC5548"/>
    <w:rsid w:val="00E377C0"/>
    <w:rsid w:val="00E67956"/>
    <w:rsid w:val="00E90FC2"/>
    <w:rsid w:val="00EB27B4"/>
    <w:rsid w:val="00EC7D6A"/>
    <w:rsid w:val="00F0569B"/>
    <w:rsid w:val="00F169E1"/>
    <w:rsid w:val="00F45161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6196"/>
  <w15:chartTrackingRefBased/>
  <w15:docId w15:val="{11DC0590-AFF5-42AA-84E0-329002D8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Keenan</dc:creator>
  <cp:keywords/>
  <dc:description/>
  <cp:lastModifiedBy>Julia Keenan</cp:lastModifiedBy>
  <cp:revision>76</cp:revision>
  <dcterms:created xsi:type="dcterms:W3CDTF">2022-09-27T13:50:00Z</dcterms:created>
  <dcterms:modified xsi:type="dcterms:W3CDTF">2023-03-28T12:41:00Z</dcterms:modified>
</cp:coreProperties>
</file>